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F79C3" w14:textId="77777777" w:rsidR="00504E09" w:rsidRPr="00504E09" w:rsidRDefault="00504E09" w:rsidP="00504E09">
      <w:pPr>
        <w:widowControl w:val="0"/>
        <w:tabs>
          <w:tab w:val="left" w:pos="1656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4E09">
        <w:rPr>
          <w:rFonts w:ascii="Times New Roman" w:eastAsia="Calibri" w:hAnsi="Times New Roman" w:cs="Times New Roman"/>
          <w:b/>
          <w:sz w:val="28"/>
          <w:szCs w:val="28"/>
        </w:rPr>
        <w:t>Паспорт образовательной практики</w:t>
      </w:r>
    </w:p>
    <w:p w14:paraId="2D1F2F18" w14:textId="77777777" w:rsidR="00504E09" w:rsidRPr="00504E09" w:rsidRDefault="00504E09" w:rsidP="00504E09">
      <w:pPr>
        <w:widowControl w:val="0"/>
        <w:tabs>
          <w:tab w:val="left" w:pos="165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0418" w:type="dxa"/>
        <w:tblInd w:w="350" w:type="dxa"/>
        <w:tblLayout w:type="fixed"/>
        <w:tblLook w:val="04A0" w:firstRow="1" w:lastRow="0" w:firstColumn="1" w:lastColumn="0" w:noHBand="0" w:noVBand="1"/>
      </w:tblPr>
      <w:tblGrid>
        <w:gridCol w:w="496"/>
        <w:gridCol w:w="1984"/>
        <w:gridCol w:w="7938"/>
      </w:tblGrid>
      <w:tr w:rsidR="00504E09" w:rsidRPr="00032E17" w14:paraId="1C873C64" w14:textId="77777777" w:rsidTr="00032E17">
        <w:trPr>
          <w:trHeight w:val="764"/>
        </w:trPr>
        <w:tc>
          <w:tcPr>
            <w:tcW w:w="496" w:type="dxa"/>
          </w:tcPr>
          <w:p w14:paraId="205E6BEF" w14:textId="3303F229" w:rsidR="00504E09" w:rsidRPr="00032E17" w:rsidRDefault="00593C14" w:rsidP="00504E09">
            <w:pPr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2E1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504E09" w:rsidRPr="00032E1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14:paraId="615F7CD9" w14:textId="77777777" w:rsidR="00504E09" w:rsidRPr="00032E17" w:rsidRDefault="00504E09" w:rsidP="00BF7863">
            <w:pPr>
              <w:ind w:left="-100"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2E17">
              <w:rPr>
                <w:rFonts w:ascii="Times New Roman" w:eastAsia="Calibri" w:hAnsi="Times New Roman" w:cs="Times New Roman"/>
                <w:sz w:val="26"/>
                <w:szCs w:val="26"/>
              </w:rPr>
              <w:t>Ф.И.О педагога</w:t>
            </w:r>
          </w:p>
        </w:tc>
        <w:tc>
          <w:tcPr>
            <w:tcW w:w="7938" w:type="dxa"/>
          </w:tcPr>
          <w:p w14:paraId="2745868C" w14:textId="7B4310DB" w:rsidR="00504E09" w:rsidRPr="00032E17" w:rsidRDefault="00593C14" w:rsidP="00593C14">
            <w:pPr>
              <w:ind w:firstLine="10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2E17">
              <w:rPr>
                <w:rFonts w:ascii="Times New Roman" w:eastAsia="Calibri" w:hAnsi="Times New Roman" w:cs="Times New Roman"/>
                <w:sz w:val="26"/>
                <w:szCs w:val="26"/>
              </w:rPr>
              <w:t>Бородкина Надежда Константиновна</w:t>
            </w:r>
          </w:p>
          <w:p w14:paraId="303B83FE" w14:textId="4B2C9DEC" w:rsidR="00593C14" w:rsidRPr="00032E17" w:rsidRDefault="00593C14" w:rsidP="00593C14">
            <w:pPr>
              <w:ind w:firstLine="10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32E1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Горбунов Владимир Викторович</w:t>
            </w:r>
          </w:p>
          <w:p w14:paraId="09B350FD" w14:textId="3A997C91" w:rsidR="00715D6A" w:rsidRPr="00032E17" w:rsidRDefault="00715D6A" w:rsidP="00593C14">
            <w:pPr>
              <w:ind w:firstLine="10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32E1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Невский Борис Викторович</w:t>
            </w:r>
          </w:p>
          <w:p w14:paraId="49E54311" w14:textId="77777777" w:rsidR="00593C14" w:rsidRPr="00032E17" w:rsidRDefault="00593C14" w:rsidP="00593C14">
            <w:pPr>
              <w:ind w:firstLine="10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32E1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Шилкина Наталья Борисовна</w:t>
            </w:r>
          </w:p>
          <w:p w14:paraId="1BBC2940" w14:textId="05452D3D" w:rsidR="00504E09" w:rsidRPr="00032E17" w:rsidRDefault="00593C14" w:rsidP="00593C14">
            <w:pPr>
              <w:ind w:firstLine="10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032E17">
              <w:rPr>
                <w:rFonts w:ascii="Times New Roman" w:eastAsia="Calibri" w:hAnsi="Times New Roman" w:cs="Times New Roman"/>
                <w:sz w:val="26"/>
                <w:szCs w:val="26"/>
              </w:rPr>
              <w:t>Хомутская</w:t>
            </w:r>
            <w:proofErr w:type="spellEnd"/>
            <w:r w:rsidRPr="00032E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Оксана Александровна</w:t>
            </w:r>
          </w:p>
        </w:tc>
      </w:tr>
      <w:tr w:rsidR="00504E09" w:rsidRPr="00032E17" w14:paraId="735448E8" w14:textId="77777777" w:rsidTr="00032E17">
        <w:tc>
          <w:tcPr>
            <w:tcW w:w="496" w:type="dxa"/>
          </w:tcPr>
          <w:p w14:paraId="0B248E64" w14:textId="396DCFDC" w:rsidR="00504E09" w:rsidRPr="00032E17" w:rsidRDefault="00593C14" w:rsidP="00504E09">
            <w:pPr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2E1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504E09" w:rsidRPr="00032E1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14:paraId="14773F70" w14:textId="77777777" w:rsidR="00504E09" w:rsidRPr="00032E17" w:rsidRDefault="00504E09" w:rsidP="006856AF">
            <w:pPr>
              <w:ind w:left="-1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2E17">
              <w:rPr>
                <w:rFonts w:ascii="Times New Roman" w:eastAsia="Calibri" w:hAnsi="Times New Roman" w:cs="Times New Roman"/>
                <w:sz w:val="26"/>
                <w:szCs w:val="26"/>
              </w:rPr>
              <w:t>Название муниципалитета РО</w:t>
            </w:r>
          </w:p>
        </w:tc>
        <w:tc>
          <w:tcPr>
            <w:tcW w:w="7938" w:type="dxa"/>
          </w:tcPr>
          <w:p w14:paraId="3DC96C80" w14:textId="41880914" w:rsidR="00504E09" w:rsidRPr="00032E17" w:rsidRDefault="004757AE" w:rsidP="0021389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57AE">
              <w:rPr>
                <w:rFonts w:ascii="Times New Roman" w:eastAsia="Calibri" w:hAnsi="Times New Roman" w:cs="Times New Roman"/>
                <w:sz w:val="26"/>
                <w:szCs w:val="26"/>
              </w:rPr>
              <w:t>Кораблинский муниципальный район Рязанской области</w:t>
            </w:r>
          </w:p>
        </w:tc>
      </w:tr>
      <w:tr w:rsidR="00504E09" w:rsidRPr="00032E17" w14:paraId="1098D621" w14:textId="77777777" w:rsidTr="00032E17">
        <w:trPr>
          <w:trHeight w:val="741"/>
        </w:trPr>
        <w:tc>
          <w:tcPr>
            <w:tcW w:w="496" w:type="dxa"/>
          </w:tcPr>
          <w:p w14:paraId="037DE764" w14:textId="2E5FE8A4" w:rsidR="00504E09" w:rsidRPr="00032E17" w:rsidRDefault="00032E17" w:rsidP="00504E09">
            <w:pPr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504E09" w:rsidRPr="00032E1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14:paraId="1022AB97" w14:textId="77777777" w:rsidR="00504E09" w:rsidRPr="00032E17" w:rsidRDefault="00504E09" w:rsidP="006856AF">
            <w:pPr>
              <w:ind w:left="-1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2E17">
              <w:rPr>
                <w:rFonts w:ascii="Times New Roman" w:eastAsia="Calibri" w:hAnsi="Times New Roman" w:cs="Times New Roman"/>
                <w:sz w:val="26"/>
                <w:szCs w:val="26"/>
              </w:rPr>
              <w:t>Название образовательной организации</w:t>
            </w:r>
          </w:p>
        </w:tc>
        <w:tc>
          <w:tcPr>
            <w:tcW w:w="7938" w:type="dxa"/>
          </w:tcPr>
          <w:p w14:paraId="1D1D858B" w14:textId="0B9311D9" w:rsidR="00504E09" w:rsidRPr="00032E17" w:rsidRDefault="00557F14" w:rsidP="004757A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2E17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Кораблинский районный Дом детского творчества муниципального образования – Кораблинский муниципальный район Рязанской области</w:t>
            </w:r>
          </w:p>
        </w:tc>
      </w:tr>
      <w:tr w:rsidR="00504E09" w:rsidRPr="00032E17" w14:paraId="2429A8F7" w14:textId="77777777" w:rsidTr="00032E17">
        <w:tc>
          <w:tcPr>
            <w:tcW w:w="496" w:type="dxa"/>
          </w:tcPr>
          <w:p w14:paraId="525B5F0B" w14:textId="306C9C8B" w:rsidR="00504E09" w:rsidRPr="00032E17" w:rsidRDefault="00032E17" w:rsidP="00504E09">
            <w:pPr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504E09" w:rsidRPr="00032E17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14:paraId="165A0589" w14:textId="77777777" w:rsidR="00504E09" w:rsidRPr="00032E17" w:rsidRDefault="00504E09" w:rsidP="00504E0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2E17">
              <w:rPr>
                <w:rFonts w:ascii="Times New Roman" w:eastAsia="Calibri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7938" w:type="dxa"/>
          </w:tcPr>
          <w:p w14:paraId="169318C3" w14:textId="65F2CA80" w:rsidR="00504E09" w:rsidRPr="00032E17" w:rsidRDefault="00491C4A" w:rsidP="00491C4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2E17">
              <w:rPr>
                <w:rFonts w:ascii="Times New Roman" w:eastAsia="Calibri" w:hAnsi="Times New Roman" w:cs="Times New Roman"/>
                <w:sz w:val="26"/>
                <w:szCs w:val="26"/>
              </w:rPr>
              <w:t>Практика образовательного туризма «</w:t>
            </w:r>
            <w:r w:rsidR="009A0658" w:rsidRPr="00032E17">
              <w:rPr>
                <w:rFonts w:ascii="Times New Roman" w:eastAsia="Calibri" w:hAnsi="Times New Roman" w:cs="Times New Roman"/>
                <w:sz w:val="26"/>
                <w:szCs w:val="26"/>
              </w:rPr>
              <w:t>Туристический маршрут «Знаменитые земляки»</w:t>
            </w:r>
          </w:p>
        </w:tc>
      </w:tr>
      <w:tr w:rsidR="00504E09" w:rsidRPr="00032E17" w14:paraId="4D071493" w14:textId="77777777" w:rsidTr="00032E17">
        <w:tc>
          <w:tcPr>
            <w:tcW w:w="496" w:type="dxa"/>
          </w:tcPr>
          <w:p w14:paraId="6D43C114" w14:textId="1F885C4A" w:rsidR="00504E09" w:rsidRPr="00032E17" w:rsidRDefault="00032E17" w:rsidP="00504E09">
            <w:pPr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504E09" w:rsidRPr="00032E17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14:paraId="5B5302B1" w14:textId="77777777" w:rsidR="00504E09" w:rsidRPr="00032E17" w:rsidRDefault="00504E09" w:rsidP="00504E0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2E17">
              <w:rPr>
                <w:rFonts w:ascii="Times New Roman" w:eastAsia="Calibri" w:hAnsi="Times New Roman" w:cs="Times New Roman"/>
                <w:sz w:val="26"/>
                <w:szCs w:val="26"/>
              </w:rPr>
              <w:t>Условия возникновения, становления практики</w:t>
            </w:r>
          </w:p>
        </w:tc>
        <w:tc>
          <w:tcPr>
            <w:tcW w:w="7938" w:type="dxa"/>
          </w:tcPr>
          <w:p w14:paraId="06E96B1C" w14:textId="77777777" w:rsidR="00B67641" w:rsidRPr="00032E17" w:rsidRDefault="00B67641" w:rsidP="00B67641">
            <w:pPr>
              <w:pStyle w:val="c0"/>
              <w:shd w:val="clear" w:color="auto" w:fill="FFFFFF"/>
              <w:spacing w:before="0" w:beforeAutospacing="0" w:after="0" w:afterAutospacing="0"/>
              <w:ind w:firstLine="315"/>
              <w:jc w:val="both"/>
              <w:rPr>
                <w:sz w:val="26"/>
                <w:szCs w:val="26"/>
                <w:shd w:val="clear" w:color="auto" w:fill="FFFFFF"/>
              </w:rPr>
            </w:pPr>
            <w:r w:rsidRPr="00032E17">
              <w:rPr>
                <w:sz w:val="26"/>
                <w:szCs w:val="26"/>
                <w:shd w:val="clear" w:color="auto" w:fill="FFFFFF"/>
              </w:rPr>
              <w:t xml:space="preserve">Патриотическое воспитание является актуальной проблемой воспитания подрастающего поколения. </w:t>
            </w:r>
          </w:p>
          <w:p w14:paraId="43BEB42A" w14:textId="77777777" w:rsidR="00B67641" w:rsidRPr="00032E17" w:rsidRDefault="00B67641" w:rsidP="00B67641">
            <w:pPr>
              <w:pStyle w:val="c0"/>
              <w:shd w:val="clear" w:color="auto" w:fill="FFFFFF"/>
              <w:spacing w:before="0" w:beforeAutospacing="0" w:after="0" w:afterAutospacing="0"/>
              <w:ind w:firstLine="315"/>
              <w:jc w:val="both"/>
              <w:rPr>
                <w:color w:val="000000"/>
                <w:sz w:val="26"/>
                <w:szCs w:val="26"/>
              </w:rPr>
            </w:pPr>
            <w:r w:rsidRPr="00032E17">
              <w:rPr>
                <w:rStyle w:val="c5"/>
                <w:color w:val="000000"/>
                <w:sz w:val="26"/>
                <w:szCs w:val="26"/>
                <w:shd w:val="clear" w:color="auto" w:fill="FFFFFF"/>
              </w:rPr>
              <w:t>Нынешние дети растут в эпоху, значительно отличающуюся от времени их родителей: другие ценности, идеалы, правила. Изменилось отношение людей к Родине. </w:t>
            </w:r>
            <w:r w:rsidRPr="00032E17">
              <w:rPr>
                <w:rStyle w:val="c5"/>
                <w:color w:val="000000"/>
                <w:sz w:val="26"/>
                <w:szCs w:val="26"/>
              </w:rPr>
              <w:t>Современные дети мало знают о родном городе, районе.</w:t>
            </w:r>
          </w:p>
          <w:p w14:paraId="0612826F" w14:textId="24FD9FA3" w:rsidR="00B67641" w:rsidRPr="00032E17" w:rsidRDefault="00B67641" w:rsidP="00B67641">
            <w:pPr>
              <w:pStyle w:val="c0"/>
              <w:shd w:val="clear" w:color="auto" w:fill="FFFFFF"/>
              <w:spacing w:before="0" w:beforeAutospacing="0" w:after="0" w:afterAutospacing="0"/>
              <w:ind w:firstLine="315"/>
              <w:jc w:val="both"/>
              <w:rPr>
                <w:color w:val="000000"/>
                <w:sz w:val="26"/>
                <w:szCs w:val="26"/>
              </w:rPr>
            </w:pPr>
            <w:r w:rsidRPr="00032E17">
              <w:rPr>
                <w:rStyle w:val="c5"/>
                <w:color w:val="000000"/>
                <w:sz w:val="26"/>
                <w:szCs w:val="26"/>
              </w:rPr>
              <w:t>Задача педагогов – как можно раньше пробудить в детях любовь к родной земле, воспитывать любовь и уважение к родному городу</w:t>
            </w:r>
            <w:r w:rsidR="004757AE">
              <w:rPr>
                <w:rStyle w:val="c5"/>
                <w:color w:val="000000"/>
                <w:sz w:val="26"/>
                <w:szCs w:val="26"/>
              </w:rPr>
              <w:t>, помочь</w:t>
            </w:r>
            <w:r w:rsidRPr="00032E17">
              <w:rPr>
                <w:rStyle w:val="c5"/>
                <w:color w:val="000000"/>
                <w:sz w:val="26"/>
                <w:szCs w:val="26"/>
              </w:rPr>
              <w:t xml:space="preserve"> стать достойным человеком и гражданином своей страны.</w:t>
            </w:r>
          </w:p>
          <w:p w14:paraId="5F7D76E9" w14:textId="4F58B590" w:rsidR="00B67641" w:rsidRPr="00032E17" w:rsidRDefault="00B67641" w:rsidP="00B67641">
            <w:pPr>
              <w:pStyle w:val="c0"/>
              <w:shd w:val="clear" w:color="auto" w:fill="FFFFFF"/>
              <w:spacing w:before="0" w:beforeAutospacing="0" w:after="0" w:afterAutospacing="0"/>
              <w:ind w:firstLine="315"/>
              <w:jc w:val="both"/>
              <w:rPr>
                <w:color w:val="000000"/>
                <w:sz w:val="26"/>
                <w:szCs w:val="26"/>
              </w:rPr>
            </w:pPr>
            <w:r w:rsidRPr="00032E17">
              <w:rPr>
                <w:sz w:val="26"/>
                <w:szCs w:val="26"/>
              </w:rPr>
              <w:t>О</w:t>
            </w:r>
            <w:r w:rsidR="0005746D" w:rsidRPr="00032E17">
              <w:rPr>
                <w:sz w:val="26"/>
                <w:szCs w:val="26"/>
              </w:rPr>
              <w:t>сновным стратегическим документом в области патриотического воспитания является федеральный проект «Патриотическое воспитание граждан Российской Федерации» национального проекта «Образование».</w:t>
            </w:r>
          </w:p>
          <w:p w14:paraId="1A9B25D5" w14:textId="45C86D7F" w:rsidR="00504E09" w:rsidRPr="00032E17" w:rsidRDefault="00BF7863" w:rsidP="00B67641">
            <w:pPr>
              <w:ind w:firstLine="3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E1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Учитывая требования времени, </w:t>
            </w:r>
            <w:r w:rsidR="00894070" w:rsidRPr="00032E1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туристический маршрут</w:t>
            </w:r>
            <w:r w:rsidRPr="00032E1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894070" w:rsidRPr="00032E1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</w:t>
            </w:r>
            <w:r w:rsidR="00B67641" w:rsidRPr="00032E1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Знаменитые</w:t>
            </w:r>
            <w:r w:rsidR="00894070" w:rsidRPr="00032E1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земляки</w:t>
            </w:r>
            <w:r w:rsidR="00F56E4E" w:rsidRPr="00032E1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» </w:t>
            </w:r>
            <w:r w:rsidRPr="00032E1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направлен на формирование у </w:t>
            </w:r>
            <w:r w:rsidR="004757A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</w:t>
            </w:r>
            <w:r w:rsidRPr="00032E1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одрастающего поколения:</w:t>
            </w:r>
            <w:r w:rsidRPr="00032E1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32E1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-духовно</w:t>
            </w:r>
            <w:r w:rsidR="00F56E4E" w:rsidRPr="00032E1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  <w:r w:rsidRPr="00032E1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нравственных</w:t>
            </w:r>
            <w:r w:rsidR="00B67641" w:rsidRPr="00032E1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032E1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ценностей;</w:t>
            </w:r>
            <w:r w:rsidRPr="00032E1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32E1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воспитание бережного отношения к историческому наследию своей</w:t>
            </w:r>
            <w:r w:rsidR="00B67641" w:rsidRPr="00032E1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032E1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Родины</w:t>
            </w:r>
            <w:r w:rsidR="004757A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–</w:t>
            </w:r>
            <w:r w:rsidRPr="00032E1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России, а также своей малой Родины – </w:t>
            </w:r>
            <w:r w:rsidR="00B67641" w:rsidRPr="00032E1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Кораблинского района</w:t>
            </w:r>
            <w:r w:rsidRPr="00032E1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;</w:t>
            </w:r>
            <w:r w:rsidRPr="00032E1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32E1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уважительному отношению к людям, проживающим рядом</w:t>
            </w:r>
            <w:r w:rsidR="00B67641" w:rsidRPr="00032E1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504E09" w:rsidRPr="00032E17" w14:paraId="6CEE5DBC" w14:textId="77777777" w:rsidTr="00032E17">
        <w:tc>
          <w:tcPr>
            <w:tcW w:w="496" w:type="dxa"/>
          </w:tcPr>
          <w:p w14:paraId="23AD2E16" w14:textId="4D493B9A" w:rsidR="00504E09" w:rsidRPr="00032E17" w:rsidRDefault="00032E17" w:rsidP="00504E09">
            <w:pPr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504E09" w:rsidRPr="00032E17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</w:tcPr>
          <w:p w14:paraId="45CDBDEF" w14:textId="77777777" w:rsidR="00504E09" w:rsidRPr="00032E17" w:rsidRDefault="00504E09" w:rsidP="00504E0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2E17">
              <w:rPr>
                <w:rFonts w:ascii="Times New Roman" w:eastAsia="Calibri" w:hAnsi="Times New Roman" w:cs="Times New Roman"/>
                <w:sz w:val="26"/>
                <w:szCs w:val="26"/>
              </w:rPr>
              <w:t>Актуальность и перспективность практики</w:t>
            </w:r>
          </w:p>
        </w:tc>
        <w:tc>
          <w:tcPr>
            <w:tcW w:w="7938" w:type="dxa"/>
          </w:tcPr>
          <w:p w14:paraId="21F70BC9" w14:textId="49EE8BDE" w:rsidR="00B0233B" w:rsidRPr="00032E17" w:rsidRDefault="004A436E" w:rsidP="00536BDC">
            <w:pPr>
              <w:ind w:firstLine="173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32E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Проблема патриотического воспитания заключается в том, что у части молодого поколения имеется слабая базовая историческая память, составляющая основу патриотических представлений. Формирование патриотизма как значимой ценности и основы духовного возрождения России невозможно вне исторической памяти. </w:t>
            </w:r>
            <w:r w:rsidR="00B0233B" w:rsidRPr="00032E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Как говорил в</w:t>
            </w:r>
            <w:r w:rsidR="00B0233B" w:rsidRPr="00032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еликий русский учёный, филолог Михаил Васильевич Ломоносов</w:t>
            </w:r>
            <w:r w:rsidR="004757A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B0233B" w:rsidRPr="00032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B0233B" w:rsidRPr="00032E1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4757A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="00B0233B" w:rsidRPr="00032E1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арод, не знающ</w:t>
            </w:r>
            <w:r w:rsidR="004757A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B0233B" w:rsidRPr="00032E1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й своего прошлого, не имеет будущего».</w:t>
            </w:r>
            <w:r w:rsidR="00536BDC" w:rsidRPr="00032E1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B0233B" w:rsidRPr="00032E1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Знать прошлое – значит знать историю своего государства, своей малой Родины.</w:t>
            </w:r>
          </w:p>
          <w:p w14:paraId="216A42EA" w14:textId="0065E4F7" w:rsidR="00536BDC" w:rsidRPr="00032E17" w:rsidRDefault="00536BDC" w:rsidP="00B0233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32E1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 Но историю делают люди, люди, умеющие горячо любить свою землю, готовые облагораживать ее каждодневным добросовестным трудом.</w:t>
            </w:r>
          </w:p>
          <w:p w14:paraId="00FC5FA8" w14:textId="629EDD70" w:rsidR="00504E09" w:rsidRPr="00032E17" w:rsidRDefault="004A436E" w:rsidP="00536BDC">
            <w:pPr>
              <w:shd w:val="clear" w:color="auto" w:fill="FFFFFF"/>
              <w:ind w:firstLine="173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32E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К сожалению, </w:t>
            </w:r>
            <w:r w:rsidR="00536BDC" w:rsidRPr="00032E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кораблинские школьники обладают скудной</w:t>
            </w:r>
            <w:r w:rsidRPr="00032E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536BDC" w:rsidRPr="00032E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информацией об исторических личностях своей малой Родины</w:t>
            </w:r>
            <w:r w:rsidRPr="00032E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. Поэтому </w:t>
            </w:r>
            <w:r w:rsidR="004757A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педагоги</w:t>
            </w:r>
            <w:r w:rsidRPr="00032E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должны восполнить этот пробел. </w:t>
            </w:r>
          </w:p>
        </w:tc>
      </w:tr>
      <w:tr w:rsidR="00504E09" w:rsidRPr="00032E17" w14:paraId="207E2F9F" w14:textId="77777777" w:rsidTr="00032E17">
        <w:tc>
          <w:tcPr>
            <w:tcW w:w="496" w:type="dxa"/>
          </w:tcPr>
          <w:p w14:paraId="0F8EEDDC" w14:textId="0D80700B" w:rsidR="00504E09" w:rsidRPr="00032E17" w:rsidRDefault="00032E17" w:rsidP="00504E09">
            <w:pPr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7</w:t>
            </w:r>
            <w:r w:rsidR="00504E09" w:rsidRPr="00032E17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14:paraId="7947D9F9" w14:textId="77777777" w:rsidR="00504E09" w:rsidRPr="00032E17" w:rsidRDefault="00504E09" w:rsidP="00504E0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2E17">
              <w:rPr>
                <w:rFonts w:ascii="Times New Roman" w:eastAsia="Calibri" w:hAnsi="Times New Roman" w:cs="Times New Roman"/>
                <w:sz w:val="26"/>
                <w:szCs w:val="26"/>
              </w:rPr>
              <w:t>Ведущая педагогическая идея</w:t>
            </w:r>
          </w:p>
        </w:tc>
        <w:tc>
          <w:tcPr>
            <w:tcW w:w="7938" w:type="dxa"/>
          </w:tcPr>
          <w:p w14:paraId="32ED6FF4" w14:textId="0A01B8F8" w:rsidR="00536BDC" w:rsidRPr="00032E17" w:rsidRDefault="00536BDC" w:rsidP="00536BDC">
            <w:pPr>
              <w:ind w:firstLine="567"/>
              <w:jc w:val="both"/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</w:pPr>
            <w:r w:rsidRPr="00032E1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Ведущая педагогическая идея заключается в создании </w:t>
            </w:r>
            <w:r w:rsidR="009353D8" w:rsidRPr="00032E1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необходимых условий</w:t>
            </w:r>
            <w:r w:rsidRPr="00032E1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способствующ</w:t>
            </w:r>
            <w:r w:rsidR="009353D8" w:rsidRPr="00032E1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их</w:t>
            </w:r>
            <w:r w:rsidRPr="00032E1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развитию интереса к изучению жизни и деятельности знаменитых земляков через использование различных форм, методов и приемов</w:t>
            </w:r>
            <w:r w:rsidR="00CF057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320E2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обучения.</w:t>
            </w:r>
          </w:p>
          <w:p w14:paraId="5482297B" w14:textId="375A5FB8" w:rsidR="008C0A08" w:rsidRPr="00032E17" w:rsidRDefault="00536BDC" w:rsidP="00536BDC">
            <w:pPr>
              <w:ind w:firstLine="567"/>
              <w:jc w:val="both"/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</w:pPr>
            <w:r w:rsidRPr="00032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Во время</w:t>
            </w:r>
            <w:r w:rsidR="009353D8" w:rsidRPr="00032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прохождения пешего</w:t>
            </w:r>
            <w:r w:rsidRPr="00032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маршрута дети </w:t>
            </w:r>
            <w:r w:rsidR="009353D8" w:rsidRPr="00032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не только узнают, ч</w:t>
            </w:r>
            <w:r w:rsidR="00826DD6" w:rsidRPr="00032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ем прославились эти люди</w:t>
            </w:r>
            <w:r w:rsidR="009353D8" w:rsidRPr="00032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, но и знакомятся с памятниками культуры</w:t>
            </w:r>
            <w:r w:rsidR="00573FE3" w:rsidRPr="00032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, историческими достопримечательностями.</w:t>
            </w:r>
          </w:p>
        </w:tc>
      </w:tr>
      <w:tr w:rsidR="00504E09" w:rsidRPr="00032E17" w14:paraId="28FFF16E" w14:textId="77777777" w:rsidTr="00032E17">
        <w:tc>
          <w:tcPr>
            <w:tcW w:w="496" w:type="dxa"/>
          </w:tcPr>
          <w:p w14:paraId="23F5BBBC" w14:textId="13571B75" w:rsidR="00504E09" w:rsidRPr="00032E17" w:rsidRDefault="00032E17" w:rsidP="00504E09">
            <w:pPr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="00504E09" w:rsidRPr="00032E17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4" w:type="dxa"/>
          </w:tcPr>
          <w:p w14:paraId="252FCE06" w14:textId="77777777" w:rsidR="00504E09" w:rsidRPr="00032E17" w:rsidRDefault="00504E09" w:rsidP="00504E0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2E17">
              <w:rPr>
                <w:rFonts w:ascii="Times New Roman" w:eastAsia="Calibri" w:hAnsi="Times New Roman" w:cs="Times New Roman"/>
                <w:sz w:val="26"/>
                <w:szCs w:val="26"/>
              </w:rPr>
              <w:t>Теоретическая база практики</w:t>
            </w:r>
          </w:p>
        </w:tc>
        <w:tc>
          <w:tcPr>
            <w:tcW w:w="7938" w:type="dxa"/>
          </w:tcPr>
          <w:p w14:paraId="4F18E16F" w14:textId="77777777" w:rsidR="008D0428" w:rsidRPr="00032E17" w:rsidRDefault="00600976" w:rsidP="00536BDC">
            <w:pPr>
              <w:ind w:firstLine="17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Основой практики образовательного туризма «Знаменитые земляки» является </w:t>
            </w:r>
            <w:r w:rsidRPr="00032E17">
              <w:rPr>
                <w:rFonts w:ascii="Times New Roman" w:hAnsi="Times New Roman" w:cs="Times New Roman"/>
                <w:sz w:val="26"/>
                <w:szCs w:val="26"/>
              </w:rPr>
              <w:t>знакомство с биографией, жизнью и деятельностью выдающихся людей</w:t>
            </w:r>
            <w:r w:rsidR="00666FCC" w:rsidRPr="00032E17">
              <w:rPr>
                <w:rFonts w:ascii="Times New Roman" w:hAnsi="Times New Roman" w:cs="Times New Roman"/>
                <w:sz w:val="26"/>
                <w:szCs w:val="26"/>
              </w:rPr>
              <w:t xml:space="preserve"> Кораблинского района</w:t>
            </w:r>
            <w:r w:rsidRPr="00032E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8055E" w:rsidRPr="00032E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5FF94E5" w14:textId="2ABA7B4C" w:rsidR="00504E09" w:rsidRPr="00032E17" w:rsidRDefault="00B8055E" w:rsidP="00536BDC">
            <w:pPr>
              <w:ind w:firstLine="17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2E17">
              <w:rPr>
                <w:rFonts w:ascii="Times New Roman" w:hAnsi="Times New Roman" w:cs="Times New Roman"/>
                <w:sz w:val="26"/>
                <w:szCs w:val="26"/>
              </w:rPr>
              <w:t xml:space="preserve">Туристический маршрут - </w:t>
            </w:r>
            <w:r w:rsidRPr="00032E1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одно из действенных средств расширения общеобразовательного кругозора и специальных знаний учащихся, формирования общественной активности обучающихся, их исследовательских умений и навыков, творческих способностей.</w:t>
            </w:r>
          </w:p>
        </w:tc>
      </w:tr>
      <w:tr w:rsidR="00504E09" w:rsidRPr="00032E17" w14:paraId="0B9077E9" w14:textId="77777777" w:rsidTr="00032E17">
        <w:tc>
          <w:tcPr>
            <w:tcW w:w="496" w:type="dxa"/>
          </w:tcPr>
          <w:p w14:paraId="7DDDD370" w14:textId="0FC51998" w:rsidR="00504E09" w:rsidRPr="00032E17" w:rsidRDefault="00032E17" w:rsidP="00504E09">
            <w:pPr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="00504E09" w:rsidRPr="00032E17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4" w:type="dxa"/>
          </w:tcPr>
          <w:p w14:paraId="42055EA8" w14:textId="77777777" w:rsidR="00504E09" w:rsidRPr="00032E17" w:rsidRDefault="00504E09" w:rsidP="00504E0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2E17">
              <w:rPr>
                <w:rFonts w:ascii="Times New Roman" w:eastAsia="Calibri" w:hAnsi="Times New Roman" w:cs="Times New Roman"/>
                <w:sz w:val="26"/>
                <w:szCs w:val="26"/>
              </w:rPr>
              <w:t>Новизна практики</w:t>
            </w:r>
          </w:p>
        </w:tc>
        <w:tc>
          <w:tcPr>
            <w:tcW w:w="7938" w:type="dxa"/>
          </w:tcPr>
          <w:p w14:paraId="630D2D51" w14:textId="2504A893" w:rsidR="00504E09" w:rsidRPr="00032E17" w:rsidRDefault="00057F8C" w:rsidP="009F087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32E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Значимость данной практики проявляется в поддержании интереса и активного изучения богатой истории родного края через объективное и непосредственное погружение в особенности конкретных мест и исторических событий, связанных с местным сообществом.</w:t>
            </w:r>
          </w:p>
        </w:tc>
      </w:tr>
      <w:tr w:rsidR="00504E09" w:rsidRPr="00032E17" w14:paraId="0E79D4E5" w14:textId="77777777" w:rsidTr="00032E17">
        <w:tc>
          <w:tcPr>
            <w:tcW w:w="496" w:type="dxa"/>
          </w:tcPr>
          <w:p w14:paraId="4054E64F" w14:textId="4C50AEB9" w:rsidR="00504E09" w:rsidRPr="00032E17" w:rsidRDefault="00032E17" w:rsidP="00504E09">
            <w:pPr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984" w:type="dxa"/>
          </w:tcPr>
          <w:p w14:paraId="1414352D" w14:textId="77777777" w:rsidR="00504E09" w:rsidRPr="00032E17" w:rsidRDefault="00504E09" w:rsidP="00504E0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2E17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7938" w:type="dxa"/>
          </w:tcPr>
          <w:p w14:paraId="6D9D563B" w14:textId="268710D0" w:rsidR="00B30BA1" w:rsidRPr="00032E17" w:rsidRDefault="00B30BA1" w:rsidP="00C0343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32E1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Цель: познакомить учащихся с выдающимися земляками г</w:t>
            </w:r>
            <w:r w:rsidR="00320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орода</w:t>
            </w:r>
            <w:r w:rsidRPr="00032E1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Кораблино.</w:t>
            </w:r>
          </w:p>
          <w:p w14:paraId="53C39707" w14:textId="5B74C12F" w:rsidR="00600976" w:rsidRPr="00032E17" w:rsidRDefault="00600976" w:rsidP="00C0343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32E1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Задачи:</w:t>
            </w:r>
          </w:p>
          <w:p w14:paraId="4802023B" w14:textId="20D2A346" w:rsidR="00B30BA1" w:rsidRPr="00032E17" w:rsidRDefault="00B30BA1" w:rsidP="00C03438">
            <w:pPr>
              <w:pStyle w:val="a8"/>
              <w:numPr>
                <w:ilvl w:val="0"/>
                <w:numId w:val="4"/>
              </w:numPr>
              <w:ind w:left="3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32E1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ориентировани</w:t>
            </w:r>
            <w:r w:rsidR="00600976" w:rsidRPr="00032E1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</w:t>
            </w:r>
            <w:r w:rsidRPr="00032E1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 плане города, составление маршрута на карте г. Кораблино</w:t>
            </w:r>
            <w:r w:rsidR="00E148B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;</w:t>
            </w:r>
          </w:p>
          <w:p w14:paraId="0242DB45" w14:textId="48D0FCD0" w:rsidR="00B30BA1" w:rsidRPr="00032E17" w:rsidRDefault="00B30BA1" w:rsidP="00C03438">
            <w:pPr>
              <w:numPr>
                <w:ilvl w:val="0"/>
                <w:numId w:val="4"/>
              </w:numPr>
              <w:ind w:left="333" w:right="81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032E17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актуализация и расширение знаний по краеведению</w:t>
            </w:r>
            <w:r w:rsidR="00E148B7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;</w:t>
            </w:r>
          </w:p>
          <w:p w14:paraId="447324D0" w14:textId="10581E80" w:rsidR="00600976" w:rsidRPr="00032E17" w:rsidRDefault="00B30BA1" w:rsidP="00C03438">
            <w:pPr>
              <w:numPr>
                <w:ilvl w:val="0"/>
                <w:numId w:val="4"/>
              </w:numPr>
              <w:ind w:left="333" w:right="81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032E17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создание условий для развития физических, интеллектуальных и творческих способностей обучающихся; интереса к здоровому образу жизни;</w:t>
            </w:r>
          </w:p>
          <w:p w14:paraId="1F96CD4C" w14:textId="1ABB293C" w:rsidR="00600976" w:rsidRPr="00032E17" w:rsidRDefault="00600976" w:rsidP="00C03438">
            <w:pPr>
              <w:numPr>
                <w:ilvl w:val="0"/>
                <w:numId w:val="4"/>
              </w:numPr>
              <w:ind w:left="333" w:right="81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032E17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развитие кругозора обучающихся;</w:t>
            </w:r>
          </w:p>
          <w:p w14:paraId="538D43D5" w14:textId="7F17490D" w:rsidR="00600976" w:rsidRPr="00032E17" w:rsidRDefault="00B30BA1" w:rsidP="00C03438">
            <w:pPr>
              <w:numPr>
                <w:ilvl w:val="0"/>
                <w:numId w:val="4"/>
              </w:numPr>
              <w:ind w:left="333" w:right="81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032E1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проявлени</w:t>
            </w:r>
            <w:r w:rsidR="00600976" w:rsidRPr="00032E1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</w:t>
            </w:r>
            <w:r w:rsidRPr="00032E1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познавательного интереса и ценностного отношения к биографии выдающихся людей г. Кораблино.</w:t>
            </w:r>
            <w:r w:rsidR="00600976" w:rsidRPr="00032E1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14:paraId="2F1FCDA5" w14:textId="0587C137" w:rsidR="00600976" w:rsidRPr="00032E17" w:rsidRDefault="00600976" w:rsidP="00C0343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32E1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Игровые методы, исследовательский, </w:t>
            </w:r>
            <w:proofErr w:type="spellStart"/>
            <w:r w:rsidRPr="00032E1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здоровьесберегающие</w:t>
            </w:r>
            <w:proofErr w:type="spellEnd"/>
            <w:r w:rsidRPr="00032E1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технологии. </w:t>
            </w:r>
          </w:p>
          <w:p w14:paraId="4BB4CE39" w14:textId="66CA8D2F" w:rsidR="00504E09" w:rsidRPr="00032E17" w:rsidRDefault="008D0428" w:rsidP="00C03438">
            <w:pPr>
              <w:ind w:firstLine="17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32E1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Главная цель маршрута</w:t>
            </w:r>
            <w:r w:rsidR="00C0343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– </w:t>
            </w:r>
            <w:r w:rsidRPr="00032E1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рассказать обучающимся о людях, которые когда-то создавали славу Рязанской области в масштабе нашей огромной страны, и даже всего мира. Мы хотим, чтобы именно такие выдающиеся личности стали истинным примером для </w:t>
            </w:r>
            <w:r w:rsidR="00200DEE" w:rsidRPr="00032E1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юных </w:t>
            </w:r>
            <w:proofErr w:type="spellStart"/>
            <w:r w:rsidR="00200DEE" w:rsidRPr="00032E1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кораблинцев</w:t>
            </w:r>
            <w:proofErr w:type="spellEnd"/>
            <w:r w:rsidR="004B5D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– </w:t>
            </w:r>
            <w:r w:rsidRPr="00032E1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нового, яркого, дерзкого, креативного поколения</w:t>
            </w:r>
            <w:r w:rsidR="00200DEE" w:rsidRPr="00032E1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14:paraId="66023EB0" w14:textId="4F040FB6" w:rsidR="00200DEE" w:rsidRPr="00032E17" w:rsidRDefault="00200DEE" w:rsidP="00C03438">
            <w:pPr>
              <w:pStyle w:val="a6"/>
              <w:shd w:val="clear" w:color="auto" w:fill="F9FAFA"/>
              <w:spacing w:before="0" w:beforeAutospacing="0" w:after="0" w:afterAutospacing="0"/>
              <w:jc w:val="both"/>
              <w:rPr>
                <w:color w:val="010101"/>
                <w:sz w:val="26"/>
                <w:szCs w:val="26"/>
              </w:rPr>
            </w:pPr>
            <w:r w:rsidRPr="00032E17">
              <w:rPr>
                <w:color w:val="010101"/>
                <w:sz w:val="26"/>
                <w:szCs w:val="26"/>
              </w:rPr>
              <w:t xml:space="preserve">Протяжённость пешего маршрута чуть более 1 км по улицам города Кораблино. Сложность маршрута характеризуется как легкая. </w:t>
            </w:r>
          </w:p>
          <w:p w14:paraId="50377B1F" w14:textId="05910199" w:rsidR="00200DEE" w:rsidRPr="00032E17" w:rsidRDefault="00200DEE" w:rsidP="00C03438">
            <w:pPr>
              <w:pStyle w:val="a6"/>
              <w:shd w:val="clear" w:color="auto" w:fill="F9FAFA"/>
              <w:spacing w:before="0" w:beforeAutospacing="0" w:after="0" w:afterAutospacing="0"/>
              <w:jc w:val="both"/>
              <w:rPr>
                <w:color w:val="010101"/>
                <w:sz w:val="26"/>
                <w:szCs w:val="26"/>
              </w:rPr>
            </w:pPr>
            <w:r w:rsidRPr="00032E17">
              <w:rPr>
                <w:color w:val="010101"/>
                <w:sz w:val="26"/>
                <w:szCs w:val="26"/>
              </w:rPr>
              <w:t>Маршрут доступен для обучающихся с 7 лет и старше.</w:t>
            </w:r>
          </w:p>
          <w:p w14:paraId="558F39E3" w14:textId="57D97A9F" w:rsidR="00200DEE" w:rsidRPr="00032E17" w:rsidRDefault="00200DEE" w:rsidP="00C03438">
            <w:pPr>
              <w:pStyle w:val="a6"/>
              <w:shd w:val="clear" w:color="auto" w:fill="F9FAFA"/>
              <w:spacing w:before="0" w:beforeAutospacing="0" w:after="0" w:afterAutospacing="0"/>
              <w:jc w:val="both"/>
              <w:rPr>
                <w:color w:val="010101"/>
                <w:sz w:val="26"/>
                <w:szCs w:val="26"/>
              </w:rPr>
            </w:pPr>
            <w:r w:rsidRPr="00032E17">
              <w:rPr>
                <w:color w:val="010101"/>
                <w:sz w:val="26"/>
                <w:szCs w:val="26"/>
              </w:rPr>
              <w:t>Расчетн</w:t>
            </w:r>
            <w:r w:rsidR="00C03438">
              <w:rPr>
                <w:color w:val="010101"/>
                <w:sz w:val="26"/>
                <w:szCs w:val="26"/>
              </w:rPr>
              <w:t>ое</w:t>
            </w:r>
            <w:r w:rsidRPr="00032E17">
              <w:rPr>
                <w:color w:val="010101"/>
                <w:sz w:val="26"/>
                <w:szCs w:val="26"/>
              </w:rPr>
              <w:t xml:space="preserve"> время прохождения маршрута </w:t>
            </w:r>
            <w:r w:rsidR="00C03438">
              <w:rPr>
                <w:color w:val="010101"/>
                <w:sz w:val="26"/>
                <w:szCs w:val="26"/>
              </w:rPr>
              <w:t xml:space="preserve">– </w:t>
            </w:r>
            <w:r w:rsidRPr="00032E17">
              <w:rPr>
                <w:color w:val="010101"/>
                <w:sz w:val="26"/>
                <w:szCs w:val="26"/>
              </w:rPr>
              <w:t xml:space="preserve">1 час. </w:t>
            </w:r>
          </w:p>
          <w:p w14:paraId="6648B5F8" w14:textId="06D5A307" w:rsidR="00200DEE" w:rsidRPr="00032E17" w:rsidRDefault="00200DEE" w:rsidP="00C03438">
            <w:pPr>
              <w:pStyle w:val="a6"/>
              <w:shd w:val="clear" w:color="auto" w:fill="F9FAFA"/>
              <w:spacing w:before="0" w:beforeAutospacing="0" w:after="0" w:afterAutospacing="0"/>
              <w:jc w:val="both"/>
              <w:rPr>
                <w:rFonts w:eastAsia="Calibri"/>
                <w:sz w:val="26"/>
                <w:szCs w:val="26"/>
              </w:rPr>
            </w:pPr>
            <w:r w:rsidRPr="00032E17">
              <w:rPr>
                <w:rFonts w:eastAsia="Calibri"/>
                <w:sz w:val="26"/>
                <w:szCs w:val="26"/>
              </w:rPr>
              <w:t xml:space="preserve">Предполагаемые остановки – знаковые места города, где происходит знакомство с жизнью и деятельностью выдающихся </w:t>
            </w:r>
            <w:proofErr w:type="spellStart"/>
            <w:r w:rsidRPr="00032E17">
              <w:rPr>
                <w:rFonts w:eastAsia="Calibri"/>
                <w:sz w:val="26"/>
                <w:szCs w:val="26"/>
              </w:rPr>
              <w:t>кораблинцев</w:t>
            </w:r>
            <w:proofErr w:type="spellEnd"/>
            <w:r w:rsidRPr="00032E17">
              <w:rPr>
                <w:rFonts w:eastAsia="Calibri"/>
                <w:sz w:val="26"/>
                <w:szCs w:val="26"/>
              </w:rPr>
              <w:t xml:space="preserve"> и проводятся игры, викторины на закрепление полученных знаний.</w:t>
            </w:r>
          </w:p>
        </w:tc>
      </w:tr>
      <w:tr w:rsidR="00504E09" w:rsidRPr="00032E17" w14:paraId="7133303B" w14:textId="77777777" w:rsidTr="00032E17">
        <w:tc>
          <w:tcPr>
            <w:tcW w:w="496" w:type="dxa"/>
          </w:tcPr>
          <w:p w14:paraId="72E91AF2" w14:textId="4CBFFF48" w:rsidR="00504E09" w:rsidRPr="00032E17" w:rsidRDefault="00032E17" w:rsidP="00504E09">
            <w:pPr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  <w:r w:rsidR="00504E09" w:rsidRPr="00032E1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14:paraId="73BBBA3C" w14:textId="77777777" w:rsidR="00504E09" w:rsidRPr="00032E17" w:rsidRDefault="00504E09" w:rsidP="00504E0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2E17">
              <w:rPr>
                <w:rFonts w:ascii="Times New Roman" w:eastAsia="Calibri" w:hAnsi="Times New Roman" w:cs="Times New Roman"/>
                <w:sz w:val="26"/>
                <w:szCs w:val="26"/>
              </w:rPr>
              <w:t>Результативность</w:t>
            </w:r>
          </w:p>
        </w:tc>
        <w:tc>
          <w:tcPr>
            <w:tcW w:w="7938" w:type="dxa"/>
          </w:tcPr>
          <w:p w14:paraId="12FAF858" w14:textId="26D04745" w:rsidR="004A436E" w:rsidRPr="00032E17" w:rsidRDefault="00826DD6" w:rsidP="00BF7863">
            <w:pPr>
              <w:ind w:firstLine="3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2E17">
              <w:rPr>
                <w:rFonts w:ascii="Times New Roman" w:eastAsia="Calibri" w:hAnsi="Times New Roman" w:cs="Times New Roman"/>
                <w:sz w:val="26"/>
                <w:szCs w:val="26"/>
              </w:rPr>
              <w:t>Туристический маршрут «Знаменитые земляки» проводится</w:t>
            </w:r>
            <w:r w:rsidR="008C0A08" w:rsidRPr="00032E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педагогами уже 2 года. За это время его участниками стали 1</w:t>
            </w:r>
            <w:r w:rsidR="00A557B1" w:rsidRPr="00032E17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8C0A08" w:rsidRPr="00032E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 обучающихся из 6 образовательных организаций: МБУ ДО </w:t>
            </w:r>
            <w:r w:rsidR="008C0A08" w:rsidRPr="00032E1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Кораблинский районный Дом детского творчества, МОУ «Кораблинская средняя школа №1»,  МОУ «Кораблинская средняя школа № 2», МОУ «Кораблинская средняя школа имени Героя РФ И.В. Сарычева», МОУ «</w:t>
            </w:r>
            <w:proofErr w:type="spellStart"/>
            <w:r w:rsidR="008C0A08" w:rsidRPr="00032E17">
              <w:rPr>
                <w:rFonts w:ascii="Times New Roman" w:eastAsia="Calibri" w:hAnsi="Times New Roman" w:cs="Times New Roman"/>
                <w:sz w:val="26"/>
                <w:szCs w:val="26"/>
              </w:rPr>
              <w:t>Кипчаковская</w:t>
            </w:r>
            <w:proofErr w:type="spellEnd"/>
            <w:r w:rsidR="008C0A08" w:rsidRPr="00032E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школа», Филиал «</w:t>
            </w:r>
            <w:proofErr w:type="spellStart"/>
            <w:r w:rsidR="008C0A08" w:rsidRPr="00032E17">
              <w:rPr>
                <w:rFonts w:ascii="Times New Roman" w:eastAsia="Calibri" w:hAnsi="Times New Roman" w:cs="Times New Roman"/>
                <w:sz w:val="26"/>
                <w:szCs w:val="26"/>
              </w:rPr>
              <w:t>Незнановская</w:t>
            </w:r>
            <w:proofErr w:type="spellEnd"/>
            <w:r w:rsidR="008C0A08" w:rsidRPr="00032E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основная школа» МОУ «</w:t>
            </w:r>
            <w:proofErr w:type="spellStart"/>
            <w:r w:rsidR="008C0A08" w:rsidRPr="00032E17">
              <w:rPr>
                <w:rFonts w:ascii="Times New Roman" w:eastAsia="Calibri" w:hAnsi="Times New Roman" w:cs="Times New Roman"/>
                <w:sz w:val="26"/>
                <w:szCs w:val="26"/>
              </w:rPr>
              <w:t>Пехлецкая</w:t>
            </w:r>
            <w:proofErr w:type="spellEnd"/>
            <w:r w:rsidR="008C0A08" w:rsidRPr="00032E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школа имени В.В. Соловова»</w:t>
            </w:r>
          </w:p>
          <w:p w14:paraId="2C72B6EA" w14:textId="521B8B72" w:rsidR="00504E09" w:rsidRPr="00032E17" w:rsidRDefault="00781791" w:rsidP="00BF7863">
            <w:pPr>
              <w:ind w:firstLine="3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5" w:history="1">
              <w:r w:rsidR="004A436E" w:rsidRPr="00032E17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https://vk.com/club182393693?w=wall-193981953_6110</w:t>
              </w:r>
            </w:hyperlink>
          </w:p>
          <w:p w14:paraId="201455C4" w14:textId="3D82BBE5" w:rsidR="004A436E" w:rsidRPr="00032E17" w:rsidRDefault="00781791" w:rsidP="00BF7863">
            <w:pPr>
              <w:ind w:firstLine="3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6" w:history="1">
              <w:r w:rsidR="00826DD6" w:rsidRPr="00032E17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https://vk.com/club182393693?w=wall-182393693_1804</w:t>
              </w:r>
            </w:hyperlink>
          </w:p>
          <w:p w14:paraId="664E41CC" w14:textId="3093A4CF" w:rsidR="004A436E" w:rsidRPr="00032E17" w:rsidRDefault="00781791" w:rsidP="00F243E7">
            <w:pPr>
              <w:ind w:firstLine="3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7" w:history="1">
              <w:r w:rsidR="00826DD6" w:rsidRPr="00032E17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http://www.kipchakovo.org.ru/ekskursiya-po-turisticheskomu-marshrutu-znamenitye-zemlyaki/</w:t>
              </w:r>
            </w:hyperlink>
          </w:p>
          <w:p w14:paraId="2B265B36" w14:textId="43E1B3AE" w:rsidR="0044085E" w:rsidRPr="00032E17" w:rsidRDefault="0044085E" w:rsidP="00F243E7">
            <w:pPr>
              <w:ind w:firstLine="3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2E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обучающихся в туристическом маршруте </w:t>
            </w:r>
            <w:r w:rsidR="004B2562" w:rsidRPr="00032E17">
              <w:rPr>
                <w:rFonts w:ascii="Times New Roman" w:eastAsia="Calibri" w:hAnsi="Times New Roman" w:cs="Times New Roman"/>
                <w:sz w:val="26"/>
                <w:szCs w:val="26"/>
              </w:rPr>
              <w:t>способствовало</w:t>
            </w:r>
            <w:r w:rsidRPr="00032E17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14:paraId="2B553C3F" w14:textId="7B198488" w:rsidR="004B2562" w:rsidRPr="00032E17" w:rsidRDefault="004B2562" w:rsidP="004B2562">
            <w:pPr>
              <w:pStyle w:val="a6"/>
              <w:spacing w:before="0" w:beforeAutospacing="0" w:after="0" w:afterAutospacing="0"/>
              <w:rPr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032E17"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Pr="00032E17">
              <w:rPr>
                <w:iCs/>
                <w:color w:val="000000"/>
                <w:sz w:val="26"/>
                <w:szCs w:val="26"/>
                <w:shd w:val="clear" w:color="auto" w:fill="FFFFFF"/>
              </w:rPr>
              <w:t>формированию гражданской позиции и патриотизма</w:t>
            </w:r>
            <w:r w:rsidR="00C03438">
              <w:rPr>
                <w:iCs/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14:paraId="7FF50903" w14:textId="6440F22E" w:rsidR="004B2562" w:rsidRPr="00032E17" w:rsidRDefault="004B2562" w:rsidP="004B2562">
            <w:pPr>
              <w:pStyle w:val="a6"/>
              <w:spacing w:before="0" w:beforeAutospacing="0" w:after="0" w:afterAutospacing="0"/>
              <w:rPr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032E17">
              <w:rPr>
                <w:b/>
                <w:bCs/>
                <w:iCs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Pr="00032E17">
              <w:rPr>
                <w:iCs/>
                <w:color w:val="000000"/>
                <w:sz w:val="26"/>
                <w:szCs w:val="26"/>
                <w:shd w:val="clear" w:color="auto" w:fill="FFFFFF"/>
              </w:rPr>
              <w:t>развитию познавательной активности,</w:t>
            </w:r>
            <w:r w:rsidR="00930D47" w:rsidRPr="00032E17">
              <w:rPr>
                <w:iCs/>
                <w:color w:val="000000"/>
                <w:sz w:val="26"/>
                <w:szCs w:val="26"/>
                <w:shd w:val="clear" w:color="auto" w:fill="FFFFFF"/>
              </w:rPr>
              <w:t xml:space="preserve"> расширению кругозора</w:t>
            </w:r>
            <w:r w:rsidR="00C03438">
              <w:rPr>
                <w:iCs/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14:paraId="22BCCBB7" w14:textId="0AE5B5B2" w:rsidR="0044085E" w:rsidRPr="00032E17" w:rsidRDefault="004B2562" w:rsidP="00534315">
            <w:pPr>
              <w:pStyle w:val="a6"/>
              <w:spacing w:before="0" w:beforeAutospacing="0" w:after="0" w:afterAutospacing="0"/>
              <w:rPr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032E17">
              <w:rPr>
                <w:b/>
                <w:bCs/>
                <w:iCs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032E17">
              <w:rPr>
                <w:iCs/>
                <w:color w:val="000000"/>
                <w:sz w:val="26"/>
                <w:szCs w:val="26"/>
                <w:shd w:val="clear" w:color="auto" w:fill="FFFFFF"/>
              </w:rPr>
              <w:t xml:space="preserve"> воспитанию любв</w:t>
            </w:r>
            <w:r w:rsidR="00A228CB" w:rsidRPr="00032E17">
              <w:rPr>
                <w:iCs/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032E17">
              <w:rPr>
                <w:iCs/>
                <w:color w:val="000000"/>
                <w:sz w:val="26"/>
                <w:szCs w:val="26"/>
                <w:shd w:val="clear" w:color="auto" w:fill="FFFFFF"/>
              </w:rPr>
              <w:t xml:space="preserve"> к малой Родине.</w:t>
            </w:r>
          </w:p>
          <w:p w14:paraId="0D0B7A67" w14:textId="22F7A07B" w:rsidR="00A557B1" w:rsidRPr="00032E17" w:rsidRDefault="00A557B1" w:rsidP="0044085E">
            <w:pPr>
              <w:ind w:firstLine="3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2E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Собранная в ходе </w:t>
            </w:r>
            <w:r w:rsidR="0044085E" w:rsidRPr="00032E17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подготовки</w:t>
            </w:r>
            <w:r w:rsidRPr="00032E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маршрута информация поможет педагогам в организации работы по патриотическому воспитанию, сохранит память о </w:t>
            </w:r>
            <w:r w:rsidR="00C034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выдающихся </w:t>
            </w:r>
            <w:r w:rsidR="0044085E" w:rsidRPr="00032E17">
              <w:rPr>
                <w:rFonts w:ascii="Times New Roman" w:eastAsia="Calibri" w:hAnsi="Times New Roman" w:cs="Times New Roman"/>
                <w:sz w:val="26"/>
                <w:szCs w:val="26"/>
              </w:rPr>
              <w:t>земляках</w:t>
            </w:r>
            <w:r w:rsidRPr="00032E17">
              <w:rPr>
                <w:rFonts w:ascii="Times New Roman" w:eastAsia="Calibri" w:hAnsi="Times New Roman" w:cs="Times New Roman"/>
                <w:sz w:val="26"/>
                <w:szCs w:val="26"/>
              </w:rPr>
              <w:t>. Данная работа может быть использована</w:t>
            </w:r>
            <w:r w:rsidR="0044085E" w:rsidRPr="00032E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школах</w:t>
            </w:r>
            <w:r w:rsidRPr="00032E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уроках </w:t>
            </w:r>
            <w:r w:rsidR="0044085E" w:rsidRPr="00032E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окружающего мира, </w:t>
            </w:r>
            <w:r w:rsidRPr="00032E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истории, посвященных изучению вопросов краеведения.  </w:t>
            </w:r>
          </w:p>
          <w:p w14:paraId="03E4879C" w14:textId="292F506B" w:rsidR="001747A9" w:rsidRPr="00032E17" w:rsidRDefault="001747A9" w:rsidP="00F243E7">
            <w:pPr>
              <w:ind w:firstLine="3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2E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Мы планируем продолжить работу туристического маршрута «Знаменитые земляки», пополнить </w:t>
            </w:r>
            <w:r w:rsidR="006856AF" w:rsidRPr="00032E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его </w:t>
            </w:r>
            <w:r w:rsidRPr="00032E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новой информацией о </w:t>
            </w:r>
            <w:proofErr w:type="spellStart"/>
            <w:r w:rsidRPr="00032E17">
              <w:rPr>
                <w:rFonts w:ascii="Times New Roman" w:eastAsia="Calibri" w:hAnsi="Times New Roman" w:cs="Times New Roman"/>
                <w:sz w:val="26"/>
                <w:szCs w:val="26"/>
              </w:rPr>
              <w:t>кораблинцах</w:t>
            </w:r>
            <w:proofErr w:type="spellEnd"/>
            <w:r w:rsidRPr="00032E17">
              <w:rPr>
                <w:rFonts w:ascii="Times New Roman" w:eastAsia="Calibri" w:hAnsi="Times New Roman" w:cs="Times New Roman"/>
                <w:sz w:val="26"/>
                <w:szCs w:val="26"/>
              </w:rPr>
              <w:t>, прославивших свой район, область, страну.</w:t>
            </w:r>
          </w:p>
        </w:tc>
      </w:tr>
      <w:tr w:rsidR="00504E09" w:rsidRPr="00032E17" w14:paraId="6825AAA2" w14:textId="77777777" w:rsidTr="00032E17">
        <w:tc>
          <w:tcPr>
            <w:tcW w:w="496" w:type="dxa"/>
          </w:tcPr>
          <w:p w14:paraId="53CE28FD" w14:textId="3FA9347A" w:rsidR="00504E09" w:rsidRPr="00032E17" w:rsidRDefault="00032E17" w:rsidP="00504E09">
            <w:pPr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112</w:t>
            </w:r>
          </w:p>
        </w:tc>
        <w:tc>
          <w:tcPr>
            <w:tcW w:w="1984" w:type="dxa"/>
          </w:tcPr>
          <w:p w14:paraId="27075EEF" w14:textId="77777777" w:rsidR="00504E09" w:rsidRPr="00032E17" w:rsidRDefault="00504E09" w:rsidP="006856AF">
            <w:pPr>
              <w:ind w:left="-1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2E17">
              <w:rPr>
                <w:rFonts w:ascii="Times New Roman" w:eastAsia="Calibri" w:hAnsi="Times New Roman" w:cs="Times New Roman"/>
                <w:sz w:val="26"/>
                <w:szCs w:val="26"/>
              </w:rPr>
              <w:t>Адресная направленность</w:t>
            </w:r>
          </w:p>
        </w:tc>
        <w:tc>
          <w:tcPr>
            <w:tcW w:w="7938" w:type="dxa"/>
          </w:tcPr>
          <w:p w14:paraId="60D1B550" w14:textId="6F682E7C" w:rsidR="00504E09" w:rsidRPr="00032E17" w:rsidRDefault="00826DD6" w:rsidP="00826DD6">
            <w:pPr>
              <w:ind w:firstLine="17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2E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Данный образовательный маршрут направлен на </w:t>
            </w:r>
            <w:r w:rsidR="00EC7157" w:rsidRPr="00032E17">
              <w:rPr>
                <w:rFonts w:ascii="Times New Roman" w:eastAsia="Calibri" w:hAnsi="Times New Roman" w:cs="Times New Roman"/>
                <w:sz w:val="26"/>
                <w:szCs w:val="26"/>
              </w:rPr>
              <w:t>детей</w:t>
            </w:r>
            <w:r w:rsidRPr="00032E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BA30FC" w:rsidRPr="00032E17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032E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- 10 лет.</w:t>
            </w:r>
          </w:p>
        </w:tc>
      </w:tr>
      <w:tr w:rsidR="00504E09" w:rsidRPr="00032E17" w14:paraId="58959589" w14:textId="77777777" w:rsidTr="00032E17">
        <w:tc>
          <w:tcPr>
            <w:tcW w:w="496" w:type="dxa"/>
          </w:tcPr>
          <w:p w14:paraId="080FEA43" w14:textId="164B2936" w:rsidR="00504E09" w:rsidRPr="00032E17" w:rsidRDefault="00032E17" w:rsidP="00504E09">
            <w:pPr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1984" w:type="dxa"/>
          </w:tcPr>
          <w:p w14:paraId="659AC4E9" w14:textId="77777777" w:rsidR="00504E09" w:rsidRPr="00032E17" w:rsidRDefault="00504E09" w:rsidP="00504E0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2E17">
              <w:rPr>
                <w:rFonts w:ascii="Times New Roman" w:eastAsia="Calibri" w:hAnsi="Times New Roman" w:cs="Times New Roman"/>
                <w:sz w:val="26"/>
                <w:szCs w:val="26"/>
              </w:rPr>
              <w:t>Приложения</w:t>
            </w:r>
          </w:p>
        </w:tc>
        <w:tc>
          <w:tcPr>
            <w:tcW w:w="7938" w:type="dxa"/>
          </w:tcPr>
          <w:p w14:paraId="6A69BEC2" w14:textId="77777777" w:rsidR="00032E17" w:rsidRDefault="00826DD6" w:rsidP="00826DD6">
            <w:pPr>
              <w:ind w:firstLine="3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2E17">
              <w:rPr>
                <w:rFonts w:ascii="Times New Roman" w:eastAsia="Calibri" w:hAnsi="Times New Roman" w:cs="Times New Roman"/>
                <w:sz w:val="26"/>
                <w:szCs w:val="26"/>
              </w:rPr>
              <w:t>Паспорт образовательного маршрута 2022 года</w:t>
            </w:r>
            <w:r w:rsidR="00032E17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14:paraId="7D80FDCD" w14:textId="116B6135" w:rsidR="00826DD6" w:rsidRPr="00032E17" w:rsidRDefault="00032E17" w:rsidP="00826DD6">
            <w:pPr>
              <w:ind w:firstLine="3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826DD6" w:rsidRPr="00032E17">
              <w:rPr>
                <w:rFonts w:ascii="Times New Roman" w:eastAsia="Calibri" w:hAnsi="Times New Roman" w:cs="Times New Roman"/>
                <w:sz w:val="26"/>
                <w:szCs w:val="26"/>
              </w:rPr>
              <w:t>аспорт образовательного маршрута 2023 года с Приложениями.</w:t>
            </w:r>
          </w:p>
        </w:tc>
      </w:tr>
    </w:tbl>
    <w:p w14:paraId="2FD057A0" w14:textId="77777777" w:rsidR="004212B1" w:rsidRPr="00032E17" w:rsidRDefault="004212B1" w:rsidP="00BF7863">
      <w:pPr>
        <w:rPr>
          <w:rFonts w:ascii="Times New Roman" w:hAnsi="Times New Roman" w:cs="Times New Roman"/>
          <w:sz w:val="26"/>
          <w:szCs w:val="26"/>
        </w:rPr>
      </w:pPr>
    </w:p>
    <w:sectPr w:rsidR="004212B1" w:rsidRPr="00032E17" w:rsidSect="00BF7863">
      <w:pgSz w:w="11906" w:h="16838"/>
      <w:pgMar w:top="426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C7134"/>
    <w:multiLevelType w:val="multilevel"/>
    <w:tmpl w:val="6234F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DE38EC"/>
    <w:multiLevelType w:val="multilevel"/>
    <w:tmpl w:val="F68AC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BA1F3B"/>
    <w:multiLevelType w:val="hybridMultilevel"/>
    <w:tmpl w:val="07466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368C0"/>
    <w:multiLevelType w:val="multilevel"/>
    <w:tmpl w:val="C2526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57"/>
    <w:rsid w:val="00024129"/>
    <w:rsid w:val="00032E17"/>
    <w:rsid w:val="0005746D"/>
    <w:rsid w:val="00057F8C"/>
    <w:rsid w:val="001747A9"/>
    <w:rsid w:val="001E5BDF"/>
    <w:rsid w:val="00200DEE"/>
    <w:rsid w:val="0020720F"/>
    <w:rsid w:val="0021389B"/>
    <w:rsid w:val="002644BE"/>
    <w:rsid w:val="002D61A1"/>
    <w:rsid w:val="00320E2E"/>
    <w:rsid w:val="004212B1"/>
    <w:rsid w:val="0044085E"/>
    <w:rsid w:val="0044697F"/>
    <w:rsid w:val="004757AE"/>
    <w:rsid w:val="00491C4A"/>
    <w:rsid w:val="004A436E"/>
    <w:rsid w:val="004B2562"/>
    <w:rsid w:val="004B5D3C"/>
    <w:rsid w:val="004F479F"/>
    <w:rsid w:val="00504E09"/>
    <w:rsid w:val="00534315"/>
    <w:rsid w:val="00536BDC"/>
    <w:rsid w:val="00557F14"/>
    <w:rsid w:val="00573FE3"/>
    <w:rsid w:val="00593C14"/>
    <w:rsid w:val="00600976"/>
    <w:rsid w:val="00666FCC"/>
    <w:rsid w:val="006856AF"/>
    <w:rsid w:val="00715D6A"/>
    <w:rsid w:val="00781791"/>
    <w:rsid w:val="00826DD6"/>
    <w:rsid w:val="00894070"/>
    <w:rsid w:val="008C0A08"/>
    <w:rsid w:val="008D0428"/>
    <w:rsid w:val="00930D47"/>
    <w:rsid w:val="009353D8"/>
    <w:rsid w:val="009667BD"/>
    <w:rsid w:val="009A0658"/>
    <w:rsid w:val="009F0876"/>
    <w:rsid w:val="00A228CB"/>
    <w:rsid w:val="00A557B1"/>
    <w:rsid w:val="00A72B84"/>
    <w:rsid w:val="00AD244E"/>
    <w:rsid w:val="00B0233B"/>
    <w:rsid w:val="00B30BA1"/>
    <w:rsid w:val="00B67641"/>
    <w:rsid w:val="00B8055E"/>
    <w:rsid w:val="00BA30FC"/>
    <w:rsid w:val="00BD2F57"/>
    <w:rsid w:val="00BF7863"/>
    <w:rsid w:val="00C03438"/>
    <w:rsid w:val="00CC1F99"/>
    <w:rsid w:val="00CF057F"/>
    <w:rsid w:val="00E148B7"/>
    <w:rsid w:val="00EC7157"/>
    <w:rsid w:val="00F243E7"/>
    <w:rsid w:val="00F56E4E"/>
    <w:rsid w:val="00F94113"/>
    <w:rsid w:val="00FB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8DBCC"/>
  <w15:chartTrackingRefBased/>
  <w15:docId w15:val="{9237E268-CC35-4B87-8FF6-E7778368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0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0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436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A436E"/>
    <w:rPr>
      <w:color w:val="605E5C"/>
      <w:shd w:val="clear" w:color="auto" w:fill="E1DFDD"/>
    </w:rPr>
  </w:style>
  <w:style w:type="paragraph" w:customStyle="1" w:styleId="c0">
    <w:name w:val="c0"/>
    <w:basedOn w:val="a"/>
    <w:rsid w:val="0089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94070"/>
  </w:style>
  <w:style w:type="paragraph" w:styleId="a6">
    <w:name w:val="Normal (Web)"/>
    <w:basedOn w:val="a"/>
    <w:uiPriority w:val="99"/>
    <w:unhideWhenUsed/>
    <w:rsid w:val="004B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0233B"/>
    <w:rPr>
      <w:b/>
      <w:bCs/>
    </w:rPr>
  </w:style>
  <w:style w:type="paragraph" w:styleId="a8">
    <w:name w:val="List Paragraph"/>
    <w:basedOn w:val="a"/>
    <w:uiPriority w:val="34"/>
    <w:qFormat/>
    <w:rsid w:val="00600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pchakovo.org.ru/ekskursiya-po-turisticheskomu-marshrutu-znamenitye-zemlya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82393693?w=wall-182393693_1804" TargetMode="External"/><Relationship Id="rId5" Type="http://schemas.openxmlformats.org/officeDocument/2006/relationships/hyperlink" Target="https://vk.com/club182393693?w=wall-193981953_61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RMC_5</dc:creator>
  <cp:keywords/>
  <dc:description/>
  <cp:lastModifiedBy>RMC_5</cp:lastModifiedBy>
  <cp:revision>38</cp:revision>
  <cp:lastPrinted>2023-10-31T12:55:00Z</cp:lastPrinted>
  <dcterms:created xsi:type="dcterms:W3CDTF">2023-10-30T11:34:00Z</dcterms:created>
  <dcterms:modified xsi:type="dcterms:W3CDTF">2024-02-29T08:27:00Z</dcterms:modified>
</cp:coreProperties>
</file>